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8B95"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022EA1E2"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52050AE8"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157A84E2" w14:textId="77777777" w:rsidTr="00021AA4">
        <w:tc>
          <w:tcPr>
            <w:tcW w:w="5104" w:type="dxa"/>
          </w:tcPr>
          <w:p w14:paraId="26803BC7"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20821571"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397D42DA" w14:textId="77777777" w:rsidR="00012525" w:rsidRPr="00854977" w:rsidRDefault="00012525">
            <w:pPr>
              <w:rPr>
                <w:rFonts w:ascii="Times New Roman" w:hAnsi="Times New Roman" w:cs="Times New Roman"/>
                <w:sz w:val="24"/>
                <w:szCs w:val="24"/>
              </w:rPr>
            </w:pPr>
          </w:p>
        </w:tc>
      </w:tr>
      <w:tr w:rsidR="00012525" w14:paraId="78004C2B" w14:textId="77777777" w:rsidTr="00021AA4">
        <w:tc>
          <w:tcPr>
            <w:tcW w:w="5104" w:type="dxa"/>
          </w:tcPr>
          <w:p w14:paraId="184883DB"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30F7336A"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167C2E98"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r w:rsidR="008B7A24" w:rsidRPr="008B7A24">
              <w:rPr>
                <w:rFonts w:ascii="Times New Roman" w:hAnsi="Times New Roman" w:cs="Times New Roman"/>
                <w:b/>
                <w:bCs/>
                <w:sz w:val="24"/>
                <w:szCs w:val="24"/>
              </w:rPr>
              <w:t>КЛ 6кв ф РП9-2</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351442D4"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65548F09"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107CC0E6" w14:textId="77777777" w:rsidTr="00021AA4">
        <w:tc>
          <w:tcPr>
            <w:tcW w:w="5104" w:type="dxa"/>
          </w:tcPr>
          <w:p w14:paraId="3E771026"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78B34576" w14:textId="77777777" w:rsidR="00012525" w:rsidRPr="00854977" w:rsidRDefault="00182385" w:rsidP="00F96290">
            <w:pPr>
              <w:autoSpaceDE w:val="0"/>
              <w:autoSpaceDN w:val="0"/>
              <w:adjustRightInd w:val="0"/>
              <w:jc w:val="both"/>
              <w:rPr>
                <w:rFonts w:ascii="Times New Roman" w:hAnsi="Times New Roman" w:cs="Times New Roman"/>
                <w:sz w:val="24"/>
                <w:szCs w:val="24"/>
              </w:rPr>
            </w:pPr>
            <w:r w:rsidRPr="00182385">
              <w:rPr>
                <w:rFonts w:ascii="Times New Roman" w:hAnsi="Times New Roman" w:cs="Times New Roman"/>
                <w:sz w:val="24"/>
                <w:szCs w:val="24"/>
              </w:rPr>
              <w:t>Красноярский край, г. Дивногорск, ул. Гидростроителей, 2б; Россия, Красноярский край, г. Дивногорск, ул. Гидростроителей, 2в</w:t>
            </w:r>
          </w:p>
        </w:tc>
      </w:tr>
      <w:tr w:rsidR="00012525" w14:paraId="4E476B58" w14:textId="77777777" w:rsidTr="00021AA4">
        <w:tc>
          <w:tcPr>
            <w:tcW w:w="5104" w:type="dxa"/>
          </w:tcPr>
          <w:p w14:paraId="1D00E2F1"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460EF18C" w14:textId="77777777" w:rsidR="00012525" w:rsidRPr="00854977" w:rsidRDefault="00012525">
            <w:pPr>
              <w:rPr>
                <w:rFonts w:ascii="Times New Roman" w:hAnsi="Times New Roman" w:cs="Times New Roman"/>
                <w:sz w:val="24"/>
                <w:szCs w:val="24"/>
              </w:rPr>
            </w:pPr>
          </w:p>
        </w:tc>
        <w:tc>
          <w:tcPr>
            <w:tcW w:w="5067" w:type="dxa"/>
          </w:tcPr>
          <w:p w14:paraId="465551F7"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52363CDB"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14:paraId="05C98C62"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201B3184" w14:textId="77777777" w:rsidR="00012525" w:rsidRPr="00854977" w:rsidRDefault="00012525">
            <w:pPr>
              <w:rPr>
                <w:rFonts w:ascii="Times New Roman" w:hAnsi="Times New Roman" w:cs="Times New Roman"/>
                <w:sz w:val="24"/>
                <w:szCs w:val="24"/>
              </w:rPr>
            </w:pPr>
          </w:p>
        </w:tc>
      </w:tr>
      <w:tr w:rsidR="00012525" w14:paraId="108E42F8" w14:textId="77777777" w:rsidTr="00021AA4">
        <w:tc>
          <w:tcPr>
            <w:tcW w:w="5104" w:type="dxa"/>
          </w:tcPr>
          <w:p w14:paraId="24EDF95E"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5884624A"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69BB943C"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5C32BC74"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2174953F"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20686ED1" w14:textId="77777777" w:rsidTr="00413CCB">
        <w:trPr>
          <w:trHeight w:val="3322"/>
        </w:trPr>
        <w:tc>
          <w:tcPr>
            <w:tcW w:w="5104" w:type="dxa"/>
          </w:tcPr>
          <w:p w14:paraId="3CABD699"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27546F65" w14:textId="77777777" w:rsidR="00012525" w:rsidRPr="00854977" w:rsidRDefault="00012525">
            <w:pPr>
              <w:rPr>
                <w:rFonts w:ascii="Times New Roman" w:hAnsi="Times New Roman" w:cs="Times New Roman"/>
                <w:sz w:val="24"/>
                <w:szCs w:val="24"/>
              </w:rPr>
            </w:pPr>
          </w:p>
        </w:tc>
        <w:tc>
          <w:tcPr>
            <w:tcW w:w="5067" w:type="dxa"/>
          </w:tcPr>
          <w:p w14:paraId="6D4237ED"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3CD45D63" w14:textId="77777777" w:rsidTr="00021AA4">
        <w:trPr>
          <w:trHeight w:val="3533"/>
        </w:trPr>
        <w:tc>
          <w:tcPr>
            <w:tcW w:w="5104" w:type="dxa"/>
          </w:tcPr>
          <w:p w14:paraId="61701B2B"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24CF3942"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3F0827B1" w14:textId="77777777" w:rsidTr="00021AA4">
        <w:tc>
          <w:tcPr>
            <w:tcW w:w="5104" w:type="dxa"/>
          </w:tcPr>
          <w:p w14:paraId="3A0F7296"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7DABB33D" w14:textId="77777777" w:rsidR="00012525" w:rsidRPr="00854977" w:rsidRDefault="00182385">
            <w:pPr>
              <w:rPr>
                <w:rFonts w:ascii="Times New Roman" w:hAnsi="Times New Roman" w:cs="Times New Roman"/>
                <w:sz w:val="24"/>
                <w:szCs w:val="24"/>
              </w:rPr>
            </w:pPr>
            <w:r w:rsidRPr="00FF142C">
              <w:rPr>
                <w:rFonts w:ascii="Times New Roman" w:hAnsi="Times New Roman" w:cs="Times New Roman"/>
                <w:sz w:val="24"/>
                <w:szCs w:val="24"/>
              </w:rPr>
              <w:t>24:46:0101013</w:t>
            </w:r>
            <w:r>
              <w:rPr>
                <w:rFonts w:ascii="Times New Roman" w:hAnsi="Times New Roman" w:cs="Times New Roman"/>
                <w:sz w:val="24"/>
                <w:szCs w:val="24"/>
              </w:rPr>
              <w:t xml:space="preserve">:17 (входит в единое землепользование </w:t>
            </w:r>
            <w:r w:rsidRPr="00FF142C">
              <w:rPr>
                <w:rFonts w:ascii="Times New Roman" w:hAnsi="Times New Roman" w:cs="Times New Roman"/>
                <w:sz w:val="24"/>
                <w:szCs w:val="24"/>
              </w:rPr>
              <w:t>24:46:0000000:5</w:t>
            </w:r>
            <w:r>
              <w:rPr>
                <w:rFonts w:ascii="Times New Roman" w:hAnsi="Times New Roman" w:cs="Times New Roman"/>
                <w:sz w:val="24"/>
                <w:szCs w:val="24"/>
              </w:rPr>
              <w:t xml:space="preserve">), </w:t>
            </w:r>
            <w:r w:rsidRPr="005606D1">
              <w:rPr>
                <w:rFonts w:ascii="Times New Roman" w:hAnsi="Times New Roman" w:cs="Times New Roman"/>
                <w:sz w:val="24"/>
                <w:szCs w:val="24"/>
              </w:rPr>
              <w:t>24:46:0201001</w:t>
            </w:r>
            <w:r>
              <w:rPr>
                <w:rFonts w:ascii="Times New Roman" w:hAnsi="Times New Roman" w:cs="Times New Roman"/>
                <w:sz w:val="24"/>
                <w:szCs w:val="24"/>
              </w:rPr>
              <w:t xml:space="preserve">:18 (входит в единое землепользование </w:t>
            </w:r>
            <w:r w:rsidRPr="00FF142C">
              <w:rPr>
                <w:rFonts w:ascii="Times New Roman" w:hAnsi="Times New Roman" w:cs="Times New Roman"/>
                <w:sz w:val="24"/>
                <w:szCs w:val="24"/>
              </w:rPr>
              <w:t>24:46:0000000:5</w:t>
            </w:r>
            <w:r>
              <w:rPr>
                <w:rFonts w:ascii="Times New Roman" w:hAnsi="Times New Roman" w:cs="Times New Roman"/>
                <w:sz w:val="24"/>
                <w:szCs w:val="24"/>
              </w:rPr>
              <w:t xml:space="preserve">), </w:t>
            </w:r>
            <w:r w:rsidRPr="005606D1">
              <w:rPr>
                <w:rFonts w:ascii="Times New Roman" w:hAnsi="Times New Roman" w:cs="Times New Roman"/>
                <w:sz w:val="24"/>
                <w:szCs w:val="24"/>
              </w:rPr>
              <w:t>24:46:0201001</w:t>
            </w:r>
            <w:r>
              <w:rPr>
                <w:rFonts w:ascii="Times New Roman" w:hAnsi="Times New Roman" w:cs="Times New Roman"/>
                <w:sz w:val="24"/>
                <w:szCs w:val="24"/>
              </w:rPr>
              <w:t xml:space="preserve">:156, </w:t>
            </w:r>
            <w:r w:rsidRPr="005606D1">
              <w:rPr>
                <w:rFonts w:ascii="Times New Roman" w:hAnsi="Times New Roman" w:cs="Times New Roman"/>
                <w:sz w:val="24"/>
                <w:szCs w:val="24"/>
              </w:rPr>
              <w:t>24:46:0201001</w:t>
            </w:r>
            <w:r>
              <w:rPr>
                <w:rFonts w:ascii="Times New Roman" w:hAnsi="Times New Roman" w:cs="Times New Roman"/>
                <w:sz w:val="24"/>
                <w:szCs w:val="24"/>
              </w:rPr>
              <w:t>:157</w:t>
            </w:r>
          </w:p>
        </w:tc>
      </w:tr>
      <w:tr w:rsidR="00021AA4" w14:paraId="6B30BCFD" w14:textId="77777777" w:rsidTr="00021AA4">
        <w:tc>
          <w:tcPr>
            <w:tcW w:w="10171" w:type="dxa"/>
            <w:gridSpan w:val="2"/>
          </w:tcPr>
          <w:p w14:paraId="36E786F2"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7923F462" w14:textId="77777777" w:rsidTr="00021AA4">
        <w:tc>
          <w:tcPr>
            <w:tcW w:w="10171" w:type="dxa"/>
            <w:gridSpan w:val="2"/>
          </w:tcPr>
          <w:p w14:paraId="47CF3643"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73618805"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14:paraId="0A45FC77" w14:textId="77777777" w:rsidTr="00021AA4">
              <w:tc>
                <w:tcPr>
                  <w:tcW w:w="9810" w:type="dxa"/>
                  <w:gridSpan w:val="3"/>
                </w:tcPr>
                <w:p w14:paraId="7FAC264B"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8B7A24">
                    <w:rPr>
                      <w:rFonts w:ascii="Times New Roman" w:hAnsi="Times New Roman" w:cs="Times New Roman"/>
                      <w:sz w:val="24"/>
                      <w:szCs w:val="24"/>
                    </w:rPr>
                    <w:t>330</w:t>
                  </w:r>
                  <w:r w:rsidRPr="00012525">
                    <w:rPr>
                      <w:rFonts w:ascii="Times New Roman" w:hAnsi="Times New Roman" w:cs="Times New Roman"/>
                      <w:sz w:val="24"/>
                      <w:szCs w:val="24"/>
                    </w:rPr>
                    <w:t xml:space="preserve"> м²</w:t>
                  </w:r>
                </w:p>
              </w:tc>
            </w:tr>
            <w:tr w:rsidR="00021AA4" w14:paraId="77A2FAFC" w14:textId="77777777" w:rsidTr="00021AA4">
              <w:tc>
                <w:tcPr>
                  <w:tcW w:w="3190" w:type="dxa"/>
                </w:tcPr>
                <w:p w14:paraId="39F32664"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401496E8"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70EE0E2E" w14:textId="77777777" w:rsidR="00021AA4" w:rsidRDefault="00021AA4" w:rsidP="001D5D4E">
                  <w:pPr>
                    <w:autoSpaceDE w:val="0"/>
                    <w:autoSpaceDN w:val="0"/>
                    <w:adjustRightInd w:val="0"/>
                    <w:jc w:val="center"/>
                    <w:rPr>
                      <w:rFonts w:cs="TimesNewRomanPSMT"/>
                      <w:sz w:val="24"/>
                      <w:szCs w:val="24"/>
                      <w:lang w:val="en-US"/>
                    </w:rPr>
                  </w:pPr>
                </w:p>
              </w:tc>
            </w:tr>
            <w:tr w:rsidR="00021AA4" w14:paraId="167E8F00" w14:textId="77777777" w:rsidTr="00021AA4">
              <w:tc>
                <w:tcPr>
                  <w:tcW w:w="3190" w:type="dxa"/>
                </w:tcPr>
                <w:p w14:paraId="4283948D"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4CE6BA91"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4A90223E"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8B7A24" w14:paraId="540BA78A" w14:textId="77777777" w:rsidTr="009624D3">
              <w:tc>
                <w:tcPr>
                  <w:tcW w:w="3190" w:type="dxa"/>
                  <w:vAlign w:val="center"/>
                </w:tcPr>
                <w:p w14:paraId="1040AAC0"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w:t>
                  </w:r>
                </w:p>
              </w:tc>
              <w:tc>
                <w:tcPr>
                  <w:tcW w:w="3190" w:type="dxa"/>
                  <w:vAlign w:val="center"/>
                </w:tcPr>
                <w:p w14:paraId="1BE340A0"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626745.27</w:t>
                  </w:r>
                </w:p>
              </w:tc>
              <w:tc>
                <w:tcPr>
                  <w:tcW w:w="3430" w:type="dxa"/>
                  <w:vAlign w:val="center"/>
                </w:tcPr>
                <w:p w14:paraId="7832E86D"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69368.21</w:t>
                  </w:r>
                </w:p>
              </w:tc>
            </w:tr>
            <w:tr w:rsidR="008B7A24" w14:paraId="23674C3C" w14:textId="77777777" w:rsidTr="009624D3">
              <w:tc>
                <w:tcPr>
                  <w:tcW w:w="3190" w:type="dxa"/>
                  <w:vAlign w:val="center"/>
                </w:tcPr>
                <w:p w14:paraId="5E274268"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w:t>
                  </w:r>
                </w:p>
              </w:tc>
              <w:tc>
                <w:tcPr>
                  <w:tcW w:w="3190" w:type="dxa"/>
                  <w:vAlign w:val="center"/>
                </w:tcPr>
                <w:p w14:paraId="232B717D"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626738.26</w:t>
                  </w:r>
                </w:p>
              </w:tc>
              <w:tc>
                <w:tcPr>
                  <w:tcW w:w="3430" w:type="dxa"/>
                  <w:vAlign w:val="center"/>
                </w:tcPr>
                <w:p w14:paraId="54AD9CDA"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69366.46</w:t>
                  </w:r>
                </w:p>
              </w:tc>
            </w:tr>
            <w:tr w:rsidR="008B7A24" w14:paraId="6FFF5910" w14:textId="77777777" w:rsidTr="009624D3">
              <w:tc>
                <w:tcPr>
                  <w:tcW w:w="3190" w:type="dxa"/>
                  <w:vAlign w:val="center"/>
                </w:tcPr>
                <w:p w14:paraId="4CE468FF"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w:t>
                  </w:r>
                </w:p>
              </w:tc>
              <w:tc>
                <w:tcPr>
                  <w:tcW w:w="3190" w:type="dxa"/>
                  <w:vAlign w:val="center"/>
                </w:tcPr>
                <w:p w14:paraId="719CD840"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626725.82</w:t>
                  </w:r>
                </w:p>
              </w:tc>
              <w:tc>
                <w:tcPr>
                  <w:tcW w:w="3430" w:type="dxa"/>
                  <w:vAlign w:val="center"/>
                </w:tcPr>
                <w:p w14:paraId="2920F262"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69361.61</w:t>
                  </w:r>
                </w:p>
              </w:tc>
            </w:tr>
            <w:tr w:rsidR="008B7A24" w14:paraId="5558B6D8" w14:textId="77777777" w:rsidTr="009624D3">
              <w:tc>
                <w:tcPr>
                  <w:tcW w:w="3190" w:type="dxa"/>
                  <w:vAlign w:val="center"/>
                </w:tcPr>
                <w:p w14:paraId="3208B53F"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4</w:t>
                  </w:r>
                </w:p>
              </w:tc>
              <w:tc>
                <w:tcPr>
                  <w:tcW w:w="3190" w:type="dxa"/>
                  <w:vAlign w:val="center"/>
                </w:tcPr>
                <w:p w14:paraId="131E043C"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626727.25</w:t>
                  </w:r>
                </w:p>
              </w:tc>
              <w:tc>
                <w:tcPr>
                  <w:tcW w:w="3430" w:type="dxa"/>
                  <w:vAlign w:val="center"/>
                </w:tcPr>
                <w:p w14:paraId="01953D2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69357.59</w:t>
                  </w:r>
                </w:p>
              </w:tc>
            </w:tr>
            <w:tr w:rsidR="008B7A24" w14:paraId="16E58750" w14:textId="77777777" w:rsidTr="009624D3">
              <w:tc>
                <w:tcPr>
                  <w:tcW w:w="3190" w:type="dxa"/>
                  <w:vAlign w:val="center"/>
                </w:tcPr>
                <w:p w14:paraId="476B71F5"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5</w:t>
                  </w:r>
                </w:p>
              </w:tc>
              <w:tc>
                <w:tcPr>
                  <w:tcW w:w="3190" w:type="dxa"/>
                  <w:vAlign w:val="center"/>
                </w:tcPr>
                <w:p w14:paraId="7FFFA21C"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626732.30</w:t>
                  </w:r>
                </w:p>
              </w:tc>
              <w:tc>
                <w:tcPr>
                  <w:tcW w:w="3430" w:type="dxa"/>
                  <w:vAlign w:val="center"/>
                </w:tcPr>
                <w:p w14:paraId="0CFB11C6"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69340.03</w:t>
                  </w:r>
                </w:p>
              </w:tc>
            </w:tr>
            <w:tr w:rsidR="008B7A24" w14:paraId="6B837261" w14:textId="77777777" w:rsidTr="009624D3">
              <w:tc>
                <w:tcPr>
                  <w:tcW w:w="3190" w:type="dxa"/>
                  <w:vAlign w:val="center"/>
                </w:tcPr>
                <w:p w14:paraId="7E84CC3E"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w:t>
                  </w:r>
                </w:p>
              </w:tc>
              <w:tc>
                <w:tcPr>
                  <w:tcW w:w="3190" w:type="dxa"/>
                  <w:vAlign w:val="center"/>
                </w:tcPr>
                <w:p w14:paraId="479C71F7"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626738.20</w:t>
                  </w:r>
                </w:p>
              </w:tc>
              <w:tc>
                <w:tcPr>
                  <w:tcW w:w="3430" w:type="dxa"/>
                  <w:vAlign w:val="center"/>
                </w:tcPr>
                <w:p w14:paraId="57CCEBEB"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69321.19</w:t>
                  </w:r>
                </w:p>
              </w:tc>
            </w:tr>
            <w:tr w:rsidR="008B7A24" w14:paraId="29077461" w14:textId="77777777" w:rsidTr="009624D3">
              <w:tc>
                <w:tcPr>
                  <w:tcW w:w="3190" w:type="dxa"/>
                  <w:vAlign w:val="center"/>
                </w:tcPr>
                <w:p w14:paraId="2CC7F58A"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7</w:t>
                  </w:r>
                </w:p>
              </w:tc>
              <w:tc>
                <w:tcPr>
                  <w:tcW w:w="3190" w:type="dxa"/>
                  <w:vAlign w:val="center"/>
                </w:tcPr>
                <w:p w14:paraId="0E23842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626741.64</w:t>
                  </w:r>
                </w:p>
              </w:tc>
              <w:tc>
                <w:tcPr>
                  <w:tcW w:w="3430" w:type="dxa"/>
                  <w:vAlign w:val="center"/>
                </w:tcPr>
                <w:p w14:paraId="0392926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69310.05</w:t>
                  </w:r>
                </w:p>
              </w:tc>
            </w:tr>
            <w:tr w:rsidR="008B7A24" w14:paraId="3CC2AEAD" w14:textId="77777777" w:rsidTr="009624D3">
              <w:tc>
                <w:tcPr>
                  <w:tcW w:w="3190" w:type="dxa"/>
                  <w:vAlign w:val="center"/>
                </w:tcPr>
                <w:p w14:paraId="1E08637D"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8</w:t>
                  </w:r>
                </w:p>
              </w:tc>
              <w:tc>
                <w:tcPr>
                  <w:tcW w:w="3190" w:type="dxa"/>
                  <w:vAlign w:val="center"/>
                </w:tcPr>
                <w:p w14:paraId="42DD795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626744.44</w:t>
                  </w:r>
                </w:p>
              </w:tc>
              <w:tc>
                <w:tcPr>
                  <w:tcW w:w="3430" w:type="dxa"/>
                  <w:vAlign w:val="center"/>
                </w:tcPr>
                <w:p w14:paraId="4585E583"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69300.31</w:t>
                  </w:r>
                </w:p>
              </w:tc>
            </w:tr>
            <w:tr w:rsidR="008B7A24" w14:paraId="6A3C93B8" w14:textId="77777777" w:rsidTr="009624D3">
              <w:tc>
                <w:tcPr>
                  <w:tcW w:w="3190" w:type="dxa"/>
                  <w:vAlign w:val="center"/>
                </w:tcPr>
                <w:p w14:paraId="13B405C2"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9</w:t>
                  </w:r>
                </w:p>
              </w:tc>
              <w:tc>
                <w:tcPr>
                  <w:tcW w:w="3190" w:type="dxa"/>
                  <w:vAlign w:val="center"/>
                </w:tcPr>
                <w:p w14:paraId="7C4D8DF5"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626747.29</w:t>
                  </w:r>
                </w:p>
              </w:tc>
              <w:tc>
                <w:tcPr>
                  <w:tcW w:w="3430" w:type="dxa"/>
                  <w:vAlign w:val="center"/>
                </w:tcPr>
                <w:p w14:paraId="464BEFD5"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69290.02</w:t>
                  </w:r>
                </w:p>
              </w:tc>
            </w:tr>
            <w:tr w:rsidR="008B7A24" w14:paraId="1258A248" w14:textId="77777777" w:rsidTr="009624D3">
              <w:tc>
                <w:tcPr>
                  <w:tcW w:w="3190" w:type="dxa"/>
                  <w:vAlign w:val="center"/>
                </w:tcPr>
                <w:p w14:paraId="30FBF5C7"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10</w:t>
                  </w:r>
                </w:p>
              </w:tc>
              <w:tc>
                <w:tcPr>
                  <w:tcW w:w="3190" w:type="dxa"/>
                  <w:vAlign w:val="center"/>
                </w:tcPr>
                <w:p w14:paraId="4D109767"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626750.00</w:t>
                  </w:r>
                </w:p>
              </w:tc>
              <w:tc>
                <w:tcPr>
                  <w:tcW w:w="3430" w:type="dxa"/>
                  <w:vAlign w:val="center"/>
                </w:tcPr>
                <w:p w14:paraId="108D2888"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69282.96</w:t>
                  </w:r>
                </w:p>
              </w:tc>
            </w:tr>
            <w:tr w:rsidR="008B7A24" w14:paraId="5C4AC3A5" w14:textId="77777777" w:rsidTr="009624D3">
              <w:tc>
                <w:tcPr>
                  <w:tcW w:w="3190" w:type="dxa"/>
                  <w:vAlign w:val="center"/>
                </w:tcPr>
                <w:p w14:paraId="6D565276"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11</w:t>
                  </w:r>
                </w:p>
              </w:tc>
              <w:tc>
                <w:tcPr>
                  <w:tcW w:w="3190" w:type="dxa"/>
                  <w:vAlign w:val="center"/>
                </w:tcPr>
                <w:p w14:paraId="23A65C73"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626750.03</w:t>
                  </w:r>
                </w:p>
              </w:tc>
              <w:tc>
                <w:tcPr>
                  <w:tcW w:w="3430" w:type="dxa"/>
                  <w:vAlign w:val="center"/>
                </w:tcPr>
                <w:p w14:paraId="40356AB0"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69275.95</w:t>
                  </w:r>
                </w:p>
              </w:tc>
            </w:tr>
            <w:tr w:rsidR="008B7A24" w14:paraId="473D02E8" w14:textId="77777777" w:rsidTr="009624D3">
              <w:tc>
                <w:tcPr>
                  <w:tcW w:w="3190" w:type="dxa"/>
                  <w:vAlign w:val="center"/>
                </w:tcPr>
                <w:p w14:paraId="3B406563"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12</w:t>
                  </w:r>
                </w:p>
              </w:tc>
              <w:tc>
                <w:tcPr>
                  <w:tcW w:w="3190" w:type="dxa"/>
                  <w:vAlign w:val="center"/>
                </w:tcPr>
                <w:p w14:paraId="307E55A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626740.09</w:t>
                  </w:r>
                </w:p>
              </w:tc>
              <w:tc>
                <w:tcPr>
                  <w:tcW w:w="3430" w:type="dxa"/>
                  <w:vAlign w:val="center"/>
                </w:tcPr>
                <w:p w14:paraId="79A843C6"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69272.00</w:t>
                  </w:r>
                </w:p>
              </w:tc>
            </w:tr>
            <w:tr w:rsidR="008B7A24" w14:paraId="66C40559" w14:textId="77777777" w:rsidTr="009624D3">
              <w:tc>
                <w:tcPr>
                  <w:tcW w:w="3190" w:type="dxa"/>
                  <w:vAlign w:val="center"/>
                </w:tcPr>
                <w:p w14:paraId="0AA5616A"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13</w:t>
                  </w:r>
                </w:p>
              </w:tc>
              <w:tc>
                <w:tcPr>
                  <w:tcW w:w="3190" w:type="dxa"/>
                  <w:vAlign w:val="center"/>
                </w:tcPr>
                <w:p w14:paraId="0596DEE7"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626731.65</w:t>
                  </w:r>
                </w:p>
              </w:tc>
              <w:tc>
                <w:tcPr>
                  <w:tcW w:w="3430" w:type="dxa"/>
                  <w:vAlign w:val="center"/>
                </w:tcPr>
                <w:p w14:paraId="07F1EAA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69264.82</w:t>
                  </w:r>
                </w:p>
              </w:tc>
            </w:tr>
            <w:tr w:rsidR="008B7A24" w14:paraId="21C9BB7E" w14:textId="77777777" w:rsidTr="009624D3">
              <w:tc>
                <w:tcPr>
                  <w:tcW w:w="3190" w:type="dxa"/>
                  <w:vAlign w:val="center"/>
                </w:tcPr>
                <w:p w14:paraId="090E0AC4"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14</w:t>
                  </w:r>
                </w:p>
              </w:tc>
              <w:tc>
                <w:tcPr>
                  <w:tcW w:w="3190" w:type="dxa"/>
                  <w:vAlign w:val="center"/>
                </w:tcPr>
                <w:p w14:paraId="7ABFB61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626732.07</w:t>
                  </w:r>
                </w:p>
              </w:tc>
              <w:tc>
                <w:tcPr>
                  <w:tcW w:w="3430" w:type="dxa"/>
                  <w:vAlign w:val="center"/>
                </w:tcPr>
                <w:p w14:paraId="27B9E66D"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69257.65</w:t>
                  </w:r>
                </w:p>
              </w:tc>
            </w:tr>
            <w:tr w:rsidR="008B7A24" w14:paraId="1AEA278B" w14:textId="77777777" w:rsidTr="009624D3">
              <w:tc>
                <w:tcPr>
                  <w:tcW w:w="3190" w:type="dxa"/>
                  <w:vAlign w:val="center"/>
                </w:tcPr>
                <w:p w14:paraId="532A86B9"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15</w:t>
                  </w:r>
                </w:p>
              </w:tc>
              <w:tc>
                <w:tcPr>
                  <w:tcW w:w="3190" w:type="dxa"/>
                  <w:vAlign w:val="center"/>
                </w:tcPr>
                <w:p w14:paraId="217F38A8"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626737.06</w:t>
                  </w:r>
                </w:p>
              </w:tc>
              <w:tc>
                <w:tcPr>
                  <w:tcW w:w="3430" w:type="dxa"/>
                  <w:vAlign w:val="center"/>
                </w:tcPr>
                <w:p w14:paraId="28AD498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69241.48</w:t>
                  </w:r>
                </w:p>
              </w:tc>
            </w:tr>
            <w:tr w:rsidR="008B7A24" w14:paraId="5842111E" w14:textId="77777777" w:rsidTr="009624D3">
              <w:tc>
                <w:tcPr>
                  <w:tcW w:w="3190" w:type="dxa"/>
                  <w:vAlign w:val="center"/>
                </w:tcPr>
                <w:p w14:paraId="23FBCA20"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16</w:t>
                  </w:r>
                </w:p>
              </w:tc>
              <w:tc>
                <w:tcPr>
                  <w:tcW w:w="3190" w:type="dxa"/>
                  <w:vAlign w:val="center"/>
                </w:tcPr>
                <w:p w14:paraId="0D86042C"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626738.55</w:t>
                  </w:r>
                </w:p>
              </w:tc>
              <w:tc>
                <w:tcPr>
                  <w:tcW w:w="3430" w:type="dxa"/>
                  <w:vAlign w:val="center"/>
                </w:tcPr>
                <w:p w14:paraId="695AB797"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69238.90</w:t>
                  </w:r>
                </w:p>
              </w:tc>
            </w:tr>
            <w:tr w:rsidR="008B7A24" w14:paraId="713F4BF0" w14:textId="77777777" w:rsidTr="009624D3">
              <w:tc>
                <w:tcPr>
                  <w:tcW w:w="3190" w:type="dxa"/>
                  <w:vAlign w:val="center"/>
                </w:tcPr>
                <w:p w14:paraId="79979000"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17</w:t>
                  </w:r>
                </w:p>
              </w:tc>
              <w:tc>
                <w:tcPr>
                  <w:tcW w:w="3190" w:type="dxa"/>
                  <w:vAlign w:val="center"/>
                </w:tcPr>
                <w:p w14:paraId="467C439D"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626741.03</w:t>
                  </w:r>
                </w:p>
              </w:tc>
              <w:tc>
                <w:tcPr>
                  <w:tcW w:w="3430" w:type="dxa"/>
                  <w:vAlign w:val="center"/>
                </w:tcPr>
                <w:p w14:paraId="283AC25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69234.12</w:t>
                  </w:r>
                </w:p>
              </w:tc>
            </w:tr>
            <w:tr w:rsidR="008B7A24" w14:paraId="1B33B02D" w14:textId="77777777" w:rsidTr="009624D3">
              <w:tc>
                <w:tcPr>
                  <w:tcW w:w="3190" w:type="dxa"/>
                  <w:vAlign w:val="center"/>
                </w:tcPr>
                <w:p w14:paraId="24513472"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18</w:t>
                  </w:r>
                </w:p>
              </w:tc>
              <w:tc>
                <w:tcPr>
                  <w:tcW w:w="3190" w:type="dxa"/>
                  <w:vAlign w:val="center"/>
                </w:tcPr>
                <w:p w14:paraId="5A55AF70"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626742.79</w:t>
                  </w:r>
                </w:p>
              </w:tc>
              <w:tc>
                <w:tcPr>
                  <w:tcW w:w="3430" w:type="dxa"/>
                  <w:vAlign w:val="center"/>
                </w:tcPr>
                <w:p w14:paraId="2438341B"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69235.07</w:t>
                  </w:r>
                </w:p>
              </w:tc>
            </w:tr>
            <w:tr w:rsidR="008B7A24" w14:paraId="75DFAFC3" w14:textId="77777777" w:rsidTr="009624D3">
              <w:tc>
                <w:tcPr>
                  <w:tcW w:w="3190" w:type="dxa"/>
                  <w:vAlign w:val="center"/>
                </w:tcPr>
                <w:p w14:paraId="28FA62F3"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19</w:t>
                  </w:r>
                </w:p>
              </w:tc>
              <w:tc>
                <w:tcPr>
                  <w:tcW w:w="3190" w:type="dxa"/>
                  <w:vAlign w:val="center"/>
                </w:tcPr>
                <w:p w14:paraId="28B2CB63"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626738.92</w:t>
                  </w:r>
                </w:p>
              </w:tc>
              <w:tc>
                <w:tcPr>
                  <w:tcW w:w="3430" w:type="dxa"/>
                  <w:vAlign w:val="center"/>
                </w:tcPr>
                <w:p w14:paraId="6E3156E6"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69242.26</w:t>
                  </w:r>
                </w:p>
              </w:tc>
            </w:tr>
            <w:tr w:rsidR="008B7A24" w14:paraId="06A82CCF" w14:textId="77777777" w:rsidTr="009624D3">
              <w:tc>
                <w:tcPr>
                  <w:tcW w:w="3190" w:type="dxa"/>
                  <w:vAlign w:val="center"/>
                </w:tcPr>
                <w:p w14:paraId="2166AF92"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20</w:t>
                  </w:r>
                </w:p>
              </w:tc>
              <w:tc>
                <w:tcPr>
                  <w:tcW w:w="3190" w:type="dxa"/>
                  <w:vAlign w:val="center"/>
                </w:tcPr>
                <w:p w14:paraId="7B6A44E2"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626734.05</w:t>
                  </w:r>
                </w:p>
              </w:tc>
              <w:tc>
                <w:tcPr>
                  <w:tcW w:w="3430" w:type="dxa"/>
                  <w:vAlign w:val="center"/>
                </w:tcPr>
                <w:p w14:paraId="36E191E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69258.02</w:t>
                  </w:r>
                </w:p>
              </w:tc>
            </w:tr>
            <w:tr w:rsidR="008B7A24" w14:paraId="35EAEF4B" w14:textId="77777777" w:rsidTr="009624D3">
              <w:tc>
                <w:tcPr>
                  <w:tcW w:w="3190" w:type="dxa"/>
                  <w:vAlign w:val="center"/>
                </w:tcPr>
                <w:p w14:paraId="7CCBB067"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21</w:t>
                  </w:r>
                </w:p>
              </w:tc>
              <w:tc>
                <w:tcPr>
                  <w:tcW w:w="3190" w:type="dxa"/>
                  <w:vAlign w:val="center"/>
                </w:tcPr>
                <w:p w14:paraId="2D3B49E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626733.70</w:t>
                  </w:r>
                </w:p>
              </w:tc>
              <w:tc>
                <w:tcPr>
                  <w:tcW w:w="3430" w:type="dxa"/>
                  <w:vAlign w:val="center"/>
                </w:tcPr>
                <w:p w14:paraId="568E8E03"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69263.95</w:t>
                  </w:r>
                </w:p>
              </w:tc>
            </w:tr>
            <w:tr w:rsidR="008B7A24" w14:paraId="10D024E4" w14:textId="77777777" w:rsidTr="009624D3">
              <w:tc>
                <w:tcPr>
                  <w:tcW w:w="3190" w:type="dxa"/>
                  <w:vAlign w:val="center"/>
                </w:tcPr>
                <w:p w14:paraId="10EAE0CC"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22</w:t>
                  </w:r>
                </w:p>
              </w:tc>
              <w:tc>
                <w:tcPr>
                  <w:tcW w:w="3190" w:type="dxa"/>
                  <w:vAlign w:val="center"/>
                </w:tcPr>
                <w:p w14:paraId="1DBEAFB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626741.13</w:t>
                  </w:r>
                </w:p>
              </w:tc>
              <w:tc>
                <w:tcPr>
                  <w:tcW w:w="3430" w:type="dxa"/>
                  <w:vAlign w:val="center"/>
                </w:tcPr>
                <w:p w14:paraId="37674BB5"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69270.26</w:t>
                  </w:r>
                </w:p>
              </w:tc>
            </w:tr>
            <w:tr w:rsidR="008B7A24" w14:paraId="70DA68BE" w14:textId="77777777" w:rsidTr="009624D3">
              <w:tc>
                <w:tcPr>
                  <w:tcW w:w="3190" w:type="dxa"/>
                  <w:vAlign w:val="center"/>
                </w:tcPr>
                <w:p w14:paraId="1C23F2E8"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23</w:t>
                  </w:r>
                </w:p>
              </w:tc>
              <w:tc>
                <w:tcPr>
                  <w:tcW w:w="3190" w:type="dxa"/>
                  <w:vAlign w:val="center"/>
                </w:tcPr>
                <w:p w14:paraId="2A2A6AFA"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626752.03</w:t>
                  </w:r>
                </w:p>
              </w:tc>
              <w:tc>
                <w:tcPr>
                  <w:tcW w:w="3430" w:type="dxa"/>
                  <w:vAlign w:val="center"/>
                </w:tcPr>
                <w:p w14:paraId="3856B13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69274.60</w:t>
                  </w:r>
                </w:p>
              </w:tc>
            </w:tr>
            <w:tr w:rsidR="008B7A24" w14:paraId="2C6CF115" w14:textId="77777777" w:rsidTr="009624D3">
              <w:tc>
                <w:tcPr>
                  <w:tcW w:w="3190" w:type="dxa"/>
                  <w:vAlign w:val="center"/>
                </w:tcPr>
                <w:p w14:paraId="05F13D55"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24</w:t>
                  </w:r>
                </w:p>
              </w:tc>
              <w:tc>
                <w:tcPr>
                  <w:tcW w:w="3190" w:type="dxa"/>
                  <w:vAlign w:val="center"/>
                </w:tcPr>
                <w:p w14:paraId="12CAA68C"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626752.00</w:t>
                  </w:r>
                </w:p>
              </w:tc>
              <w:tc>
                <w:tcPr>
                  <w:tcW w:w="3430" w:type="dxa"/>
                  <w:vAlign w:val="center"/>
                </w:tcPr>
                <w:p w14:paraId="0363F2F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69283.34</w:t>
                  </w:r>
                </w:p>
              </w:tc>
            </w:tr>
            <w:tr w:rsidR="008B7A24" w14:paraId="6CC10D77" w14:textId="77777777" w:rsidTr="009624D3">
              <w:tc>
                <w:tcPr>
                  <w:tcW w:w="3190" w:type="dxa"/>
                  <w:vAlign w:val="center"/>
                </w:tcPr>
                <w:p w14:paraId="6A697610"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25</w:t>
                  </w:r>
                </w:p>
              </w:tc>
              <w:tc>
                <w:tcPr>
                  <w:tcW w:w="3190" w:type="dxa"/>
                  <w:vAlign w:val="center"/>
                </w:tcPr>
                <w:p w14:paraId="6AE32FEF"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626749.19</w:t>
                  </w:r>
                </w:p>
              </w:tc>
              <w:tc>
                <w:tcPr>
                  <w:tcW w:w="3430" w:type="dxa"/>
                  <w:vAlign w:val="center"/>
                </w:tcPr>
                <w:p w14:paraId="28B2C1C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69290.65</w:t>
                  </w:r>
                </w:p>
              </w:tc>
            </w:tr>
            <w:tr w:rsidR="008B7A24" w14:paraId="597145C3" w14:textId="77777777" w:rsidTr="009624D3">
              <w:tc>
                <w:tcPr>
                  <w:tcW w:w="3190" w:type="dxa"/>
                  <w:vAlign w:val="center"/>
                </w:tcPr>
                <w:p w14:paraId="452E7914"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26</w:t>
                  </w:r>
                </w:p>
              </w:tc>
              <w:tc>
                <w:tcPr>
                  <w:tcW w:w="3190" w:type="dxa"/>
                  <w:vAlign w:val="center"/>
                </w:tcPr>
                <w:p w14:paraId="22E7CF02"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626746.37</w:t>
                  </w:r>
                </w:p>
              </w:tc>
              <w:tc>
                <w:tcPr>
                  <w:tcW w:w="3430" w:type="dxa"/>
                  <w:vAlign w:val="center"/>
                </w:tcPr>
                <w:p w14:paraId="31FD31EE"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69300.84</w:t>
                  </w:r>
                </w:p>
              </w:tc>
            </w:tr>
            <w:tr w:rsidR="008B7A24" w14:paraId="48EC1ABC" w14:textId="77777777" w:rsidTr="009624D3">
              <w:tc>
                <w:tcPr>
                  <w:tcW w:w="3190" w:type="dxa"/>
                  <w:vAlign w:val="center"/>
                </w:tcPr>
                <w:p w14:paraId="698E1C8F"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27</w:t>
                  </w:r>
                </w:p>
              </w:tc>
              <w:tc>
                <w:tcPr>
                  <w:tcW w:w="3190" w:type="dxa"/>
                  <w:vAlign w:val="center"/>
                </w:tcPr>
                <w:p w14:paraId="0BEA882C"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626743.56</w:t>
                  </w:r>
                </w:p>
              </w:tc>
              <w:tc>
                <w:tcPr>
                  <w:tcW w:w="3430" w:type="dxa"/>
                  <w:vAlign w:val="center"/>
                </w:tcPr>
                <w:p w14:paraId="3F76BAE1"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69310.62</w:t>
                  </w:r>
                </w:p>
              </w:tc>
            </w:tr>
            <w:tr w:rsidR="008B7A24" w14:paraId="39CAA0FC" w14:textId="77777777" w:rsidTr="009624D3">
              <w:tc>
                <w:tcPr>
                  <w:tcW w:w="3190" w:type="dxa"/>
                  <w:vAlign w:val="center"/>
                </w:tcPr>
                <w:p w14:paraId="24CA85B3"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28</w:t>
                  </w:r>
                </w:p>
              </w:tc>
              <w:tc>
                <w:tcPr>
                  <w:tcW w:w="3190" w:type="dxa"/>
                  <w:vAlign w:val="center"/>
                </w:tcPr>
                <w:p w14:paraId="0877F0FB"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626740.11</w:t>
                  </w:r>
                </w:p>
              </w:tc>
              <w:tc>
                <w:tcPr>
                  <w:tcW w:w="3430" w:type="dxa"/>
                  <w:vAlign w:val="center"/>
                </w:tcPr>
                <w:p w14:paraId="7C649590"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69321.78</w:t>
                  </w:r>
                </w:p>
              </w:tc>
            </w:tr>
            <w:tr w:rsidR="008B7A24" w14:paraId="1B806890" w14:textId="77777777" w:rsidTr="009624D3">
              <w:tc>
                <w:tcPr>
                  <w:tcW w:w="3190" w:type="dxa"/>
                  <w:vAlign w:val="center"/>
                </w:tcPr>
                <w:p w14:paraId="2D8EBE23"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29</w:t>
                  </w:r>
                </w:p>
              </w:tc>
              <w:tc>
                <w:tcPr>
                  <w:tcW w:w="3190" w:type="dxa"/>
                  <w:vAlign w:val="center"/>
                </w:tcPr>
                <w:p w14:paraId="58210F58"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626734.22</w:t>
                  </w:r>
                </w:p>
              </w:tc>
              <w:tc>
                <w:tcPr>
                  <w:tcW w:w="3430" w:type="dxa"/>
                  <w:vAlign w:val="center"/>
                </w:tcPr>
                <w:p w14:paraId="0756798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69340.61</w:t>
                  </w:r>
                </w:p>
              </w:tc>
            </w:tr>
            <w:tr w:rsidR="008B7A24" w14:paraId="1E3404C3" w14:textId="77777777" w:rsidTr="009624D3">
              <w:tc>
                <w:tcPr>
                  <w:tcW w:w="3190" w:type="dxa"/>
                  <w:vAlign w:val="center"/>
                </w:tcPr>
                <w:p w14:paraId="28382B37"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30</w:t>
                  </w:r>
                </w:p>
              </w:tc>
              <w:tc>
                <w:tcPr>
                  <w:tcW w:w="3190" w:type="dxa"/>
                  <w:vAlign w:val="center"/>
                </w:tcPr>
                <w:p w14:paraId="0DDE9ABA"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626729.15</w:t>
                  </w:r>
                </w:p>
              </w:tc>
              <w:tc>
                <w:tcPr>
                  <w:tcW w:w="3430" w:type="dxa"/>
                  <w:vAlign w:val="center"/>
                </w:tcPr>
                <w:p w14:paraId="2FE27876"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69358.20</w:t>
                  </w:r>
                </w:p>
              </w:tc>
            </w:tr>
            <w:tr w:rsidR="008B7A24" w14:paraId="02D208D6" w14:textId="77777777" w:rsidTr="009624D3">
              <w:tc>
                <w:tcPr>
                  <w:tcW w:w="3190" w:type="dxa"/>
                  <w:vAlign w:val="center"/>
                </w:tcPr>
                <w:p w14:paraId="4CA761AA"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31</w:t>
                  </w:r>
                </w:p>
              </w:tc>
              <w:tc>
                <w:tcPr>
                  <w:tcW w:w="3190" w:type="dxa"/>
                  <w:vAlign w:val="center"/>
                </w:tcPr>
                <w:p w14:paraId="4C5A92C5"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626728.36</w:t>
                  </w:r>
                </w:p>
              </w:tc>
              <w:tc>
                <w:tcPr>
                  <w:tcW w:w="3430" w:type="dxa"/>
                  <w:vAlign w:val="center"/>
                </w:tcPr>
                <w:p w14:paraId="49BD6B81"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69360.45</w:t>
                  </w:r>
                </w:p>
              </w:tc>
            </w:tr>
            <w:tr w:rsidR="008B7A24" w14:paraId="3670B3F7" w14:textId="77777777" w:rsidTr="009624D3">
              <w:tc>
                <w:tcPr>
                  <w:tcW w:w="3190" w:type="dxa"/>
                  <w:vAlign w:val="center"/>
                </w:tcPr>
                <w:p w14:paraId="4EA9AC78"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lastRenderedPageBreak/>
                    <w:t>32</w:t>
                  </w:r>
                </w:p>
              </w:tc>
              <w:tc>
                <w:tcPr>
                  <w:tcW w:w="3190" w:type="dxa"/>
                  <w:vAlign w:val="center"/>
                </w:tcPr>
                <w:p w14:paraId="5E4A504F"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626738.87</w:t>
                  </w:r>
                </w:p>
              </w:tc>
              <w:tc>
                <w:tcPr>
                  <w:tcW w:w="3430" w:type="dxa"/>
                  <w:vAlign w:val="center"/>
                </w:tcPr>
                <w:p w14:paraId="63F7D9F0"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69364.55</w:t>
                  </w:r>
                </w:p>
              </w:tc>
            </w:tr>
            <w:tr w:rsidR="008B7A24" w14:paraId="2255260C" w14:textId="77777777" w:rsidTr="009624D3">
              <w:tc>
                <w:tcPr>
                  <w:tcW w:w="3190" w:type="dxa"/>
                  <w:vAlign w:val="center"/>
                </w:tcPr>
                <w:p w14:paraId="1CB4D42A"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33</w:t>
                  </w:r>
                </w:p>
              </w:tc>
              <w:tc>
                <w:tcPr>
                  <w:tcW w:w="3190" w:type="dxa"/>
                  <w:vAlign w:val="center"/>
                </w:tcPr>
                <w:p w14:paraId="603C0308"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626744.60</w:t>
                  </w:r>
                </w:p>
              </w:tc>
              <w:tc>
                <w:tcPr>
                  <w:tcW w:w="3430" w:type="dxa"/>
                  <w:vAlign w:val="center"/>
                </w:tcPr>
                <w:p w14:paraId="794D3773"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69365.98</w:t>
                  </w:r>
                </w:p>
              </w:tc>
            </w:tr>
            <w:tr w:rsidR="008B7A24" w14:paraId="7F335D6C" w14:textId="77777777" w:rsidTr="009624D3">
              <w:tc>
                <w:tcPr>
                  <w:tcW w:w="3190" w:type="dxa"/>
                  <w:vAlign w:val="center"/>
                </w:tcPr>
                <w:p w14:paraId="37A16A29"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34</w:t>
                  </w:r>
                </w:p>
              </w:tc>
              <w:tc>
                <w:tcPr>
                  <w:tcW w:w="3190" w:type="dxa"/>
                  <w:vAlign w:val="center"/>
                </w:tcPr>
                <w:p w14:paraId="46726B87"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626745.70</w:t>
                  </w:r>
                </w:p>
              </w:tc>
              <w:tc>
                <w:tcPr>
                  <w:tcW w:w="3430" w:type="dxa"/>
                  <w:vAlign w:val="center"/>
                </w:tcPr>
                <w:p w14:paraId="2E940292"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69364.77</w:t>
                  </w:r>
                </w:p>
              </w:tc>
            </w:tr>
            <w:tr w:rsidR="008B7A24" w14:paraId="259F38BB" w14:textId="77777777" w:rsidTr="009624D3">
              <w:tc>
                <w:tcPr>
                  <w:tcW w:w="3190" w:type="dxa"/>
                  <w:vAlign w:val="center"/>
                </w:tcPr>
                <w:p w14:paraId="7093F5E3"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35</w:t>
                  </w:r>
                </w:p>
              </w:tc>
              <w:tc>
                <w:tcPr>
                  <w:tcW w:w="3190" w:type="dxa"/>
                  <w:vAlign w:val="center"/>
                </w:tcPr>
                <w:p w14:paraId="774CF6D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626746.06</w:t>
                  </w:r>
                </w:p>
              </w:tc>
              <w:tc>
                <w:tcPr>
                  <w:tcW w:w="3430" w:type="dxa"/>
                  <w:vAlign w:val="center"/>
                </w:tcPr>
                <w:p w14:paraId="5EA61C7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69363.60</w:t>
                  </w:r>
                </w:p>
              </w:tc>
            </w:tr>
            <w:tr w:rsidR="008B7A24" w14:paraId="39C501A3" w14:textId="77777777" w:rsidTr="009624D3">
              <w:tc>
                <w:tcPr>
                  <w:tcW w:w="3190" w:type="dxa"/>
                  <w:vAlign w:val="center"/>
                </w:tcPr>
                <w:p w14:paraId="6850318D"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36</w:t>
                  </w:r>
                </w:p>
              </w:tc>
              <w:tc>
                <w:tcPr>
                  <w:tcW w:w="3190" w:type="dxa"/>
                  <w:vAlign w:val="center"/>
                </w:tcPr>
                <w:p w14:paraId="6789E355"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626747.97</w:t>
                  </w:r>
                </w:p>
              </w:tc>
              <w:tc>
                <w:tcPr>
                  <w:tcW w:w="3430" w:type="dxa"/>
                  <w:vAlign w:val="center"/>
                </w:tcPr>
                <w:p w14:paraId="2FE33069"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69364.18</w:t>
                  </w:r>
                </w:p>
              </w:tc>
            </w:tr>
            <w:tr w:rsidR="008B7A24" w14:paraId="6CA5CA07" w14:textId="77777777" w:rsidTr="009624D3">
              <w:tc>
                <w:tcPr>
                  <w:tcW w:w="3190" w:type="dxa"/>
                  <w:vAlign w:val="center"/>
                </w:tcPr>
                <w:p w14:paraId="55DCADB8"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37</w:t>
                  </w:r>
                </w:p>
              </w:tc>
              <w:tc>
                <w:tcPr>
                  <w:tcW w:w="3190" w:type="dxa"/>
                  <w:vAlign w:val="center"/>
                </w:tcPr>
                <w:p w14:paraId="0E014E14"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626747.49</w:t>
                  </w:r>
                </w:p>
              </w:tc>
              <w:tc>
                <w:tcPr>
                  <w:tcW w:w="3430" w:type="dxa"/>
                  <w:vAlign w:val="center"/>
                </w:tcPr>
                <w:p w14:paraId="631D0DC2"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69365.78</w:t>
                  </w:r>
                </w:p>
              </w:tc>
            </w:tr>
            <w:tr w:rsidR="008B7A24" w14:paraId="139017CA" w14:textId="77777777" w:rsidTr="009624D3">
              <w:tc>
                <w:tcPr>
                  <w:tcW w:w="3190" w:type="dxa"/>
                  <w:vAlign w:val="center"/>
                </w:tcPr>
                <w:p w14:paraId="2F4466BB" w14:textId="77777777" w:rsidR="008B7A24" w:rsidRPr="003A3CA0" w:rsidRDefault="008B7A24" w:rsidP="008B7A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vAlign w:val="center"/>
                </w:tcPr>
                <w:p w14:paraId="6E25D4E5"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626745.27</w:t>
                  </w:r>
                </w:p>
              </w:tc>
              <w:tc>
                <w:tcPr>
                  <w:tcW w:w="3430" w:type="dxa"/>
                  <w:vAlign w:val="center"/>
                </w:tcPr>
                <w:p w14:paraId="3C65418A" w14:textId="77777777" w:rsidR="008B7A24" w:rsidRPr="008B7A24" w:rsidRDefault="008B7A24" w:rsidP="008B7A24">
                  <w:pPr>
                    <w:autoSpaceDE w:val="0"/>
                    <w:autoSpaceDN w:val="0"/>
                    <w:adjustRightInd w:val="0"/>
                    <w:jc w:val="center"/>
                    <w:rPr>
                      <w:rFonts w:ascii="Times New Roman" w:hAnsi="Times New Roman" w:cs="Times New Roman"/>
                      <w:sz w:val="24"/>
                      <w:szCs w:val="24"/>
                    </w:rPr>
                  </w:pPr>
                  <w:r w:rsidRPr="008B7A24">
                    <w:rPr>
                      <w:rFonts w:ascii="Times New Roman" w:hAnsi="Times New Roman" w:cs="Times New Roman"/>
                      <w:sz w:val="24"/>
                      <w:szCs w:val="24"/>
                    </w:rPr>
                    <w:t>69368.21</w:t>
                  </w:r>
                </w:p>
              </w:tc>
            </w:tr>
            <w:tr w:rsidR="00021AA4" w14:paraId="3FAB9C9F" w14:textId="77777777" w:rsidTr="00021AA4">
              <w:tc>
                <w:tcPr>
                  <w:tcW w:w="9810" w:type="dxa"/>
                  <w:gridSpan w:val="3"/>
                </w:tcPr>
                <w:p w14:paraId="19ED4CE5"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7CEE9C09" w14:textId="77777777" w:rsidTr="00021AA4">
              <w:tc>
                <w:tcPr>
                  <w:tcW w:w="9810" w:type="dxa"/>
                  <w:gridSpan w:val="3"/>
                </w:tcPr>
                <w:p w14:paraId="35A458C7"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68E50BFD" w14:textId="77777777" w:rsidR="00021AA4" w:rsidRPr="00971DA4" w:rsidRDefault="00021AA4" w:rsidP="00021AA4">
            <w:pPr>
              <w:autoSpaceDE w:val="0"/>
              <w:autoSpaceDN w:val="0"/>
              <w:adjustRightInd w:val="0"/>
              <w:jc w:val="center"/>
              <w:rPr>
                <w:rFonts w:cs="TimesNewRomanPSMT"/>
                <w:sz w:val="24"/>
                <w:szCs w:val="24"/>
                <w:lang w:val="en-US"/>
              </w:rPr>
            </w:pPr>
          </w:p>
          <w:p w14:paraId="3609D987" w14:textId="77777777" w:rsidR="00021AA4" w:rsidRDefault="008B7A24">
            <w:pPr>
              <w:rPr>
                <w:rFonts w:ascii="Times New Roman" w:hAnsi="Times New Roman" w:cs="Times New Roman"/>
                <w:sz w:val="24"/>
                <w:szCs w:val="24"/>
              </w:rPr>
            </w:pPr>
            <w:r>
              <w:rPr>
                <w:noProof/>
              </w:rPr>
              <w:drawing>
                <wp:inline distT="0" distB="0" distL="0" distR="0" wp14:anchorId="42A74D9F" wp14:editId="2759B464">
                  <wp:extent cx="5932805" cy="59328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ef5ab48-4a0c-4cb5-8bc6-3a0fe90629d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5932805"/>
                          </a:xfrm>
                          <a:prstGeom prst="rect">
                            <a:avLst/>
                          </a:prstGeom>
                          <a:solidFill>
                            <a:srgbClr val="FFFFFF"/>
                          </a:solidFill>
                          <a:ln>
                            <a:noFill/>
                          </a:ln>
                        </pic:spPr>
                      </pic:pic>
                    </a:graphicData>
                  </a:graphic>
                </wp:inline>
              </w:drawing>
            </w:r>
          </w:p>
          <w:p w14:paraId="32EAEA1C" w14:textId="77777777" w:rsidR="00021AA4" w:rsidRPr="00854977" w:rsidRDefault="00021AA4">
            <w:pPr>
              <w:rPr>
                <w:rFonts w:ascii="Times New Roman" w:hAnsi="Times New Roman" w:cs="Times New Roman"/>
                <w:sz w:val="24"/>
                <w:szCs w:val="24"/>
              </w:rPr>
            </w:pPr>
          </w:p>
        </w:tc>
      </w:tr>
    </w:tbl>
    <w:p w14:paraId="736346FD"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113565"/>
    <w:rsid w:val="00182385"/>
    <w:rsid w:val="001F3BAC"/>
    <w:rsid w:val="00231ECE"/>
    <w:rsid w:val="0034364D"/>
    <w:rsid w:val="003A3CA0"/>
    <w:rsid w:val="00413CCB"/>
    <w:rsid w:val="0045753D"/>
    <w:rsid w:val="004A5750"/>
    <w:rsid w:val="004C3DA8"/>
    <w:rsid w:val="006D41BE"/>
    <w:rsid w:val="006D4591"/>
    <w:rsid w:val="00747505"/>
    <w:rsid w:val="008470A8"/>
    <w:rsid w:val="00854977"/>
    <w:rsid w:val="008B7A24"/>
    <w:rsid w:val="008C59EC"/>
    <w:rsid w:val="00937A62"/>
    <w:rsid w:val="009662F2"/>
    <w:rsid w:val="00971DA4"/>
    <w:rsid w:val="009C63F4"/>
    <w:rsid w:val="00A42F01"/>
    <w:rsid w:val="00AD1FD3"/>
    <w:rsid w:val="00B2331A"/>
    <w:rsid w:val="00B45640"/>
    <w:rsid w:val="00BA7F67"/>
    <w:rsid w:val="00BB3D36"/>
    <w:rsid w:val="00BB40A2"/>
    <w:rsid w:val="00BB48A5"/>
    <w:rsid w:val="00C556C8"/>
    <w:rsid w:val="00C75537"/>
    <w:rsid w:val="00D97992"/>
    <w:rsid w:val="00DB5ACE"/>
    <w:rsid w:val="00F74AF0"/>
    <w:rsid w:val="00F96290"/>
    <w:rsid w:val="00FF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29AB"/>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bahmatskaya</dc:creator>
  <cp:lastModifiedBy>Ирина Казанкова</cp:lastModifiedBy>
  <cp:revision>2</cp:revision>
  <dcterms:created xsi:type="dcterms:W3CDTF">2022-08-03T06:21:00Z</dcterms:created>
  <dcterms:modified xsi:type="dcterms:W3CDTF">2022-08-03T06:21:00Z</dcterms:modified>
</cp:coreProperties>
</file>